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349" w:rsidRDefault="00853349" w:rsidP="00A70BFB">
      <w:pPr>
        <w:spacing w:before="138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              UNIT III</w:t>
      </w:r>
    </w:p>
    <w:p w:rsidR="00853349" w:rsidRDefault="00853349" w:rsidP="00A70BFB">
      <w:pPr>
        <w:spacing w:before="138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ELECTRICAL MEASUREMENTS</w:t>
      </w:r>
    </w:p>
    <w:p w:rsidR="00853349" w:rsidRDefault="00853349" w:rsidP="00A70BFB">
      <w:pPr>
        <w:spacing w:before="138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70BFB" w:rsidRPr="00A70BFB" w:rsidRDefault="00A70BFB" w:rsidP="00A70BFB">
      <w:pPr>
        <w:spacing w:before="138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3.1.</w:t>
      </w:r>
      <w:r w:rsidRPr="00A70BFB">
        <w:rPr>
          <w:rFonts w:ascii="Times New Roman" w:eastAsia="Times New Roman" w:hAnsi="Times New Roman" w:cs="Times New Roman"/>
          <w:b/>
          <w:bCs/>
          <w:sz w:val="24"/>
          <w:szCs w:val="24"/>
        </w:rPr>
        <w:t>Definition of Instrument Transformer</w:t>
      </w:r>
    </w:p>
    <w:p w:rsidR="00730E9C" w:rsidRDefault="00321163" w:rsidP="00A70BF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7" w:history="1">
        <w:r w:rsidR="00A70BFB" w:rsidRPr="00A70BFB">
          <w:rPr>
            <w:rFonts w:ascii="Times New Roman" w:eastAsia="Times New Roman" w:hAnsi="Times New Roman" w:cs="Times New Roman"/>
            <w:sz w:val="24"/>
            <w:szCs w:val="24"/>
          </w:rPr>
          <w:t>Instrument transformers</w:t>
        </w:r>
      </w:hyperlink>
      <w:r w:rsidR="00A70BFB" w:rsidRPr="00A70BFB">
        <w:rPr>
          <w:rFonts w:ascii="Times New Roman" w:eastAsia="Times New Roman" w:hAnsi="Times New Roman" w:cs="Times New Roman"/>
          <w:sz w:val="24"/>
          <w:szCs w:val="24"/>
        </w:rPr>
        <w:t> means </w:t>
      </w:r>
      <w:r w:rsidR="00A70BFB" w:rsidRPr="00A70BFB">
        <w:rPr>
          <w:rFonts w:ascii="Times New Roman" w:eastAsia="Times New Roman" w:hAnsi="Times New Roman" w:cs="Times New Roman"/>
          <w:b/>
          <w:bCs/>
          <w:sz w:val="24"/>
          <w:szCs w:val="24"/>
        </w:rPr>
        <w:t>current transformer</w:t>
      </w:r>
      <w:r w:rsidR="00A70BFB" w:rsidRPr="00A70BFB">
        <w:rPr>
          <w:rFonts w:ascii="Times New Roman" w:eastAsia="Times New Roman" w:hAnsi="Times New Roman" w:cs="Times New Roman"/>
          <w:sz w:val="24"/>
          <w:szCs w:val="24"/>
        </w:rPr>
        <w:t> and </w:t>
      </w:r>
      <w:hyperlink r:id="rId8" w:history="1">
        <w:r w:rsidR="00A70BFB" w:rsidRPr="00A70BFB">
          <w:rPr>
            <w:rFonts w:ascii="Times New Roman" w:eastAsia="Times New Roman" w:hAnsi="Times New Roman" w:cs="Times New Roman"/>
            <w:sz w:val="24"/>
            <w:szCs w:val="24"/>
          </w:rPr>
          <w:t>voltage transformer</w:t>
        </w:r>
      </w:hyperlink>
      <w:r w:rsidR="00A70BFB" w:rsidRPr="00A70BFB">
        <w:rPr>
          <w:rFonts w:ascii="Times New Roman" w:eastAsia="Times New Roman" w:hAnsi="Times New Roman" w:cs="Times New Roman"/>
          <w:sz w:val="24"/>
          <w:szCs w:val="24"/>
        </w:rPr>
        <w:t> are used in </w:t>
      </w:r>
      <w:hyperlink r:id="rId9" w:tooltip="Single and Three Phase Electric Power " w:history="1">
        <w:r w:rsidR="00A70BFB" w:rsidRPr="00A70BFB">
          <w:rPr>
            <w:rFonts w:ascii="Times New Roman" w:eastAsia="Times New Roman" w:hAnsi="Times New Roman" w:cs="Times New Roman"/>
            <w:sz w:val="24"/>
            <w:szCs w:val="24"/>
          </w:rPr>
          <w:t>electrical power</w:t>
        </w:r>
      </w:hyperlink>
      <w:r w:rsidR="00A70BFB" w:rsidRPr="00A70BFB">
        <w:rPr>
          <w:rFonts w:ascii="Times New Roman" w:eastAsia="Times New Roman" w:hAnsi="Times New Roman" w:cs="Times New Roman"/>
          <w:sz w:val="24"/>
          <w:szCs w:val="24"/>
        </w:rPr>
        <w:t> system for stepping down currents and voltages of the system for metering and protection purpose. Actually </w:t>
      </w:r>
      <w:hyperlink r:id="rId10" w:history="1">
        <w:r w:rsidR="00A70BFB" w:rsidRPr="00A70BFB">
          <w:rPr>
            <w:rFonts w:ascii="Times New Roman" w:eastAsia="Times New Roman" w:hAnsi="Times New Roman" w:cs="Times New Roman"/>
            <w:sz w:val="24"/>
            <w:szCs w:val="24"/>
          </w:rPr>
          <w:t>relays</w:t>
        </w:r>
      </w:hyperlink>
      <w:r w:rsidR="00A70BFB" w:rsidRPr="00A70BFB">
        <w:rPr>
          <w:rFonts w:ascii="Times New Roman" w:eastAsia="Times New Roman" w:hAnsi="Times New Roman" w:cs="Times New Roman"/>
          <w:sz w:val="24"/>
          <w:szCs w:val="24"/>
        </w:rPr>
        <w:t> and meters used for protection and metering, are not designed for high currents and voltages.</w:t>
      </w:r>
      <w:r w:rsidR="00A70BFB" w:rsidRPr="00A70BFB">
        <w:rPr>
          <w:rFonts w:ascii="Times New Roman" w:eastAsia="Times New Roman" w:hAnsi="Times New Roman" w:cs="Times New Roman"/>
          <w:sz w:val="24"/>
          <w:szCs w:val="24"/>
        </w:rPr>
        <w:br/>
        <w:t>High currents or voltages of </w:t>
      </w:r>
      <w:hyperlink r:id="rId11" w:tooltip="Single and Three Phase Electric Power " w:history="1">
        <w:r w:rsidR="00A70BFB" w:rsidRPr="00A70BFB">
          <w:rPr>
            <w:rFonts w:ascii="Times New Roman" w:eastAsia="Times New Roman" w:hAnsi="Times New Roman" w:cs="Times New Roman"/>
            <w:sz w:val="24"/>
            <w:szCs w:val="24"/>
          </w:rPr>
          <w:t>electrical power system</w:t>
        </w:r>
      </w:hyperlink>
      <w:r w:rsidR="00A70BFB" w:rsidRPr="00A70BFB">
        <w:rPr>
          <w:rFonts w:ascii="Times New Roman" w:eastAsia="Times New Roman" w:hAnsi="Times New Roman" w:cs="Times New Roman"/>
          <w:sz w:val="24"/>
          <w:szCs w:val="24"/>
        </w:rPr>
        <w:t> can not be directly fed to relays and meters. CT steps down rated system </w:t>
      </w:r>
      <w:hyperlink r:id="rId12" w:tooltip="Electric Current" w:history="1">
        <w:r w:rsidR="00A70BFB" w:rsidRPr="00A70BFB">
          <w:rPr>
            <w:rFonts w:ascii="Times New Roman" w:eastAsia="Times New Roman" w:hAnsi="Times New Roman" w:cs="Times New Roman"/>
            <w:sz w:val="24"/>
            <w:szCs w:val="24"/>
          </w:rPr>
          <w:t>current</w:t>
        </w:r>
      </w:hyperlink>
      <w:r w:rsidR="00A70BFB" w:rsidRPr="00A70BFB">
        <w:rPr>
          <w:rFonts w:ascii="Times New Roman" w:eastAsia="Times New Roman" w:hAnsi="Times New Roman" w:cs="Times New Roman"/>
          <w:sz w:val="24"/>
          <w:szCs w:val="24"/>
        </w:rPr>
        <w:t> to 1 Amp or 5 Amp similarly </w:t>
      </w:r>
      <w:hyperlink r:id="rId13" w:history="1">
        <w:r w:rsidR="00A70BFB" w:rsidRPr="00A70BFB">
          <w:rPr>
            <w:rFonts w:ascii="Times New Roman" w:eastAsia="Times New Roman" w:hAnsi="Times New Roman" w:cs="Times New Roman"/>
            <w:sz w:val="24"/>
            <w:szCs w:val="24"/>
          </w:rPr>
          <w:t>voltage transformer steps down system</w:t>
        </w:r>
      </w:hyperlink>
      <w:r w:rsidR="00A70BFB" w:rsidRPr="00A70BFB">
        <w:rPr>
          <w:rFonts w:ascii="Times New Roman" w:eastAsia="Times New Roman" w:hAnsi="Times New Roman" w:cs="Times New Roman"/>
          <w:sz w:val="24"/>
          <w:szCs w:val="24"/>
        </w:rPr>
        <w:t> voltages to 110 V. The relays and meters are generally designed for 1 Amp, 5 Amp and 110 V.</w:t>
      </w:r>
    </w:p>
    <w:p w:rsidR="00853349" w:rsidRDefault="00853349" w:rsidP="00A70BFB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0BFB" w:rsidRPr="00A70BFB" w:rsidRDefault="00A70BFB" w:rsidP="00A70BFB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3.2.</w:t>
      </w:r>
      <w:r w:rsidRPr="00A70BFB">
        <w:rPr>
          <w:rFonts w:ascii="Times New Roman" w:eastAsia="Times New Roman" w:hAnsi="Times New Roman" w:cs="Times New Roman"/>
          <w:b/>
          <w:sz w:val="24"/>
          <w:szCs w:val="24"/>
        </w:rPr>
        <w:t>Current Transformer</w:t>
      </w:r>
    </w:p>
    <w:p w:rsidR="00853349" w:rsidRDefault="00DD08B2" w:rsidP="00A70B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3659550"/>
            <wp:effectExtent l="19050" t="0" r="2540" b="0"/>
            <wp:docPr id="27" name="Picture 1" descr="C:\Users\HP STORES\Desktop\dfds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STORES\Desktop\dfdsf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5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349" w:rsidRDefault="00853349" w:rsidP="00853349">
      <w:pPr>
        <w:rPr>
          <w:rFonts w:ascii="Times New Roman" w:hAnsi="Times New Roman" w:cs="Times New Roman"/>
          <w:sz w:val="24"/>
          <w:szCs w:val="24"/>
        </w:rPr>
      </w:pPr>
    </w:p>
    <w:p w:rsidR="00853349" w:rsidRDefault="00853349" w:rsidP="00853349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53349" w:rsidRDefault="00853349" w:rsidP="00853349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853349" w:rsidRDefault="00853349" w:rsidP="00853349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A70BFB" w:rsidRPr="00853349" w:rsidRDefault="00853349" w:rsidP="0085334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3.2.1</w:t>
      </w:r>
      <w:r w:rsidRPr="00853349">
        <w:rPr>
          <w:rFonts w:ascii="Times New Roman" w:hAnsi="Times New Roman" w:cs="Times New Roman"/>
          <w:b/>
          <w:noProof/>
          <w:sz w:val="24"/>
          <w:szCs w:val="24"/>
        </w:rPr>
        <w:t>Working  Principle</w:t>
      </w:r>
    </w:p>
    <w:p w:rsidR="009A2F98" w:rsidRDefault="00A70BFB" w:rsidP="00A70B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29849" cy="3877408"/>
            <wp:effectExtent l="19050" t="0" r="4201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87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F98" w:rsidRPr="009A2F98" w:rsidRDefault="00446DE2" w:rsidP="009A2F98">
      <w:pPr>
        <w:tabs>
          <w:tab w:val="left" w:pos="346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3.3</w:t>
      </w:r>
      <w:r w:rsidR="009A2F98" w:rsidRPr="009A2F98">
        <w:rPr>
          <w:rFonts w:ascii="Times New Roman" w:hAnsi="Times New Roman" w:cs="Times New Roman"/>
          <w:b/>
          <w:sz w:val="24"/>
          <w:szCs w:val="24"/>
        </w:rPr>
        <w:t>Potential Transformer</w:t>
      </w:r>
      <w:r w:rsidR="009A2F98">
        <w:rPr>
          <w:rFonts w:ascii="Times New Roman" w:hAnsi="Times New Roman" w:cs="Times New Roman"/>
          <w:b/>
          <w:sz w:val="24"/>
          <w:szCs w:val="24"/>
        </w:rPr>
        <w:t>:</w:t>
      </w:r>
    </w:p>
    <w:p w:rsidR="00A70BFB" w:rsidRDefault="009A2F98" w:rsidP="009A2F98">
      <w:pPr>
        <w:tabs>
          <w:tab w:val="left" w:pos="109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D08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3916983"/>
            <wp:effectExtent l="19050" t="0" r="2540" b="0"/>
            <wp:docPr id="50" name="Picture 2" descr="C:\Users\HP STORES\Desktop\xcxxc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 STORES\Desktop\xcxxcv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1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426" w:rsidRDefault="005A7426" w:rsidP="009A2F98">
      <w:pPr>
        <w:tabs>
          <w:tab w:val="left" w:pos="1094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446DE2" w:rsidRPr="00446DE2" w:rsidRDefault="00446DE2" w:rsidP="009A2F98">
      <w:pPr>
        <w:tabs>
          <w:tab w:val="left" w:pos="1094"/>
        </w:tabs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3.4.</w:t>
      </w:r>
      <w:r w:rsidRPr="00446DE2">
        <w:rPr>
          <w:rFonts w:ascii="Times New Roman" w:hAnsi="Times New Roman" w:cs="Times New Roman"/>
          <w:b/>
          <w:noProof/>
          <w:sz w:val="24"/>
          <w:szCs w:val="24"/>
        </w:rPr>
        <w:t>Comparision of  C.T and P.T:</w:t>
      </w:r>
    </w:p>
    <w:p w:rsidR="00E12C57" w:rsidRDefault="00446DE2" w:rsidP="009A2F98">
      <w:pPr>
        <w:tabs>
          <w:tab w:val="left" w:pos="109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29849" cy="4211516"/>
            <wp:effectExtent l="19050" t="0" r="4201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421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C57" w:rsidRPr="00E12C57" w:rsidRDefault="00E12C57" w:rsidP="00E12C57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3.5.</w:t>
      </w:r>
      <w:r w:rsidRPr="00E12C57">
        <w:rPr>
          <w:rFonts w:ascii="Times New Roman" w:hAnsi="Times New Roman" w:cs="Times New Roman"/>
          <w:b/>
          <w:noProof/>
          <w:sz w:val="24"/>
          <w:szCs w:val="24"/>
        </w:rPr>
        <w:t>Ratios of Instrument Transformers:</w:t>
      </w:r>
    </w:p>
    <w:p w:rsidR="00E12C57" w:rsidRDefault="00E12C57" w:rsidP="00E12C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22327" cy="341141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41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DE2" w:rsidRDefault="007A375D" w:rsidP="00E12C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22327" cy="366639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66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3F5" w:rsidRDefault="005513F5" w:rsidP="00E12C5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22327" cy="3033346"/>
            <wp:effectExtent l="19050" t="0" r="0" b="0"/>
            <wp:docPr id="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0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E64" w:rsidRDefault="00444E64" w:rsidP="00E12C5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24769" cy="1494693"/>
            <wp:effectExtent l="19050" t="0" r="9281" b="0"/>
            <wp:docPr id="4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149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E64" w:rsidRDefault="00444E64" w:rsidP="00E12C57">
      <w:pPr>
        <w:rPr>
          <w:rFonts w:ascii="Times New Roman" w:hAnsi="Times New Roman" w:cs="Times New Roman"/>
          <w:b/>
          <w:sz w:val="24"/>
          <w:szCs w:val="24"/>
        </w:rPr>
      </w:pPr>
    </w:p>
    <w:p w:rsidR="006B0666" w:rsidRPr="006B0666" w:rsidRDefault="006B0666" w:rsidP="00E12C57">
      <w:pPr>
        <w:rPr>
          <w:rFonts w:ascii="Times New Roman" w:hAnsi="Times New Roman" w:cs="Times New Roman"/>
          <w:b/>
          <w:sz w:val="24"/>
          <w:szCs w:val="24"/>
        </w:rPr>
      </w:pPr>
      <w:r w:rsidRPr="006B0666">
        <w:rPr>
          <w:rFonts w:ascii="Times New Roman" w:hAnsi="Times New Roman" w:cs="Times New Roman"/>
          <w:b/>
          <w:sz w:val="24"/>
          <w:szCs w:val="24"/>
        </w:rPr>
        <w:lastRenderedPageBreak/>
        <w:t>3.6.Theory of Current Transformer:</w:t>
      </w:r>
    </w:p>
    <w:p w:rsidR="006B0666" w:rsidRDefault="00DD08B2" w:rsidP="00E12C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4471324"/>
            <wp:effectExtent l="19050" t="0" r="2540" b="0"/>
            <wp:docPr id="54" name="Picture 3" descr="C:\Users\HP STORES\Desktop\dhfdh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 STORES\Desktop\dhfdhf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7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666" w:rsidRDefault="006B0666" w:rsidP="006B06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05179" cy="1107831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62" cy="110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666" w:rsidRDefault="006B0666" w:rsidP="006B0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22327" cy="299817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99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666" w:rsidRDefault="006B0666" w:rsidP="006B0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22327" cy="3824654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82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666" w:rsidRDefault="006B0666" w:rsidP="006B0666">
      <w:pPr>
        <w:tabs>
          <w:tab w:val="left" w:pos="18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Fig.</w:t>
      </w:r>
      <w:r w:rsidR="0075610F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Phasor diagram of current transformer</w:t>
      </w:r>
    </w:p>
    <w:p w:rsidR="00C6066A" w:rsidRDefault="00C6066A" w:rsidP="006B0666">
      <w:pPr>
        <w:tabs>
          <w:tab w:val="left" w:pos="18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22327" cy="456320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56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285" w:rsidRDefault="002A5285" w:rsidP="006B0666">
      <w:pPr>
        <w:tabs>
          <w:tab w:val="left" w:pos="18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22327" cy="3727938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72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C73" w:rsidRDefault="00B74C73" w:rsidP="006B0666">
      <w:pPr>
        <w:tabs>
          <w:tab w:val="left" w:pos="1800"/>
        </w:tabs>
        <w:rPr>
          <w:rFonts w:ascii="Times New Roman" w:hAnsi="Times New Roman" w:cs="Times New Roman"/>
          <w:sz w:val="24"/>
          <w:szCs w:val="24"/>
        </w:rPr>
      </w:pPr>
    </w:p>
    <w:p w:rsidR="00B74C73" w:rsidRDefault="00B74C73" w:rsidP="006B0666">
      <w:pPr>
        <w:tabs>
          <w:tab w:val="left" w:pos="18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22327" cy="4484077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48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C73" w:rsidRDefault="00B74C73" w:rsidP="006B0666">
      <w:pPr>
        <w:tabs>
          <w:tab w:val="left" w:pos="18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29849" cy="3147646"/>
            <wp:effectExtent l="19050" t="0" r="4201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14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C73" w:rsidRDefault="00B74C73" w:rsidP="006B0666">
      <w:pPr>
        <w:tabs>
          <w:tab w:val="left" w:pos="18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22327" cy="3736731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73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CD6" w:rsidRDefault="00BD5CD6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3.7.</w:t>
      </w:r>
      <w:r w:rsidR="009C2A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5CD6">
        <w:rPr>
          <w:rFonts w:ascii="Times New Roman" w:hAnsi="Times New Roman" w:cs="Times New Roman"/>
          <w:b/>
          <w:sz w:val="24"/>
          <w:szCs w:val="24"/>
        </w:rPr>
        <w:t>Theory of Potential Transformers:</w:t>
      </w:r>
    </w:p>
    <w:p w:rsidR="0069095D" w:rsidRDefault="0075610F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31510" cy="4349350"/>
            <wp:effectExtent l="19050" t="0" r="2540" b="0"/>
            <wp:docPr id="63" name="Picture 4" descr="C:\Users\HP STORES\Desktop\h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 STORES\Desktop\hbg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4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72D" w:rsidRDefault="0086172D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23890" cy="374523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F08" w:rsidRDefault="005A7426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31510" cy="3724820"/>
            <wp:effectExtent l="19050" t="0" r="2540" b="0"/>
            <wp:docPr id="2" name="Picture 1" descr="C:\Users\HP STORES\Desktop\gfdgdf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STORES\Desktop\gfdgdfg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2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E00" w:rsidRDefault="005A7426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31510" cy="4331654"/>
            <wp:effectExtent l="19050" t="0" r="2540" b="0"/>
            <wp:docPr id="5" name="Picture 2" descr="C:\Users\HP STORES\Desktop\cvc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 STORES\Desktop\cvcv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3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E00" w:rsidRDefault="00E37E00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23890" cy="3156585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E00" w:rsidRDefault="00E37E00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27309" cy="3886200"/>
            <wp:effectExtent l="19050" t="0" r="6741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88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E00" w:rsidRDefault="00E37E00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27309" cy="2628900"/>
            <wp:effectExtent l="19050" t="0" r="6741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63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E00" w:rsidRDefault="00E37E00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23890" cy="1960880"/>
            <wp:effectExtent l="19050" t="0" r="0" b="0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E00" w:rsidRDefault="000C5D94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32780" cy="5011420"/>
            <wp:effectExtent l="19050" t="0" r="1270" b="0"/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501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3BB" w:rsidRDefault="000C5D94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32780" cy="1723390"/>
            <wp:effectExtent l="19050" t="0" r="1270" b="0"/>
            <wp:docPr id="2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172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23BB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602784" w:rsidRDefault="00AA1B96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23890" cy="2936875"/>
            <wp:effectExtent l="19050" t="0" r="0" b="0"/>
            <wp:docPr id="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93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3BB" w:rsidRDefault="006D23BB" w:rsidP="006D23BB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Power Factor Meters:</w:t>
      </w:r>
    </w:p>
    <w:p w:rsidR="006D23BB" w:rsidRDefault="006D23BB" w:rsidP="006D23BB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 w:rsidRPr="006D23B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31510" cy="2443574"/>
            <wp:effectExtent l="19050" t="0" r="2540" b="0"/>
            <wp:docPr id="3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4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3BB" w:rsidRDefault="006D23BB" w:rsidP="006D23BB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32780" cy="2198370"/>
            <wp:effectExtent l="19050" t="0" r="1270" b="0"/>
            <wp:docPr id="3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19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3BB" w:rsidRDefault="006D23BB" w:rsidP="006D23BB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</w:p>
    <w:p w:rsidR="006D23BB" w:rsidRDefault="006D23BB" w:rsidP="006D23BB">
      <w:pPr>
        <w:tabs>
          <w:tab w:val="left" w:pos="1800"/>
        </w:tabs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Single Phase Electrodynamometer type power factor meter:</w:t>
      </w:r>
    </w:p>
    <w:p w:rsidR="006D23BB" w:rsidRDefault="005A7426" w:rsidP="006D23BB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31510" cy="4517838"/>
            <wp:effectExtent l="19050" t="0" r="2540" b="0"/>
            <wp:docPr id="74" name="Picture 5" descr="C:\Users\HP STORES\Desktop\cxcvbv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STORES\Desktop\cxcvbvb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1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3BB" w:rsidRDefault="006D23BB" w:rsidP="006D23BB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23890" cy="3666490"/>
            <wp:effectExtent l="19050" t="0" r="0" b="0"/>
            <wp:docPr id="3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66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3BB" w:rsidRDefault="005A7426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31510" cy="3906586"/>
            <wp:effectExtent l="19050" t="0" r="2540" b="0"/>
            <wp:docPr id="75" name="Picture 6" descr="C:\Users\HP STORES\Desktop\cxcvbv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 STORES\Desktop\cxcvbvb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0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3BB" w:rsidRDefault="006D23BB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23890" cy="3639820"/>
            <wp:effectExtent l="19050" t="0" r="0" b="0"/>
            <wp:docPr id="3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63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3BB" w:rsidRDefault="006D23BB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</w:p>
    <w:p w:rsidR="006D23BB" w:rsidRDefault="006D23BB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</w:p>
    <w:p w:rsidR="006D23BB" w:rsidRDefault="006D23BB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</w:p>
    <w:p w:rsidR="006D23BB" w:rsidRDefault="006D23BB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23895" cy="2112021"/>
            <wp:effectExtent l="19050" t="0" r="0" b="0"/>
            <wp:docPr id="3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11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BE5" w:rsidRDefault="003D7BE5" w:rsidP="006B0666">
      <w:pPr>
        <w:tabs>
          <w:tab w:val="left" w:pos="1800"/>
        </w:tabs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Moving Iron Power factor meter:</w:t>
      </w:r>
    </w:p>
    <w:p w:rsidR="005A7426" w:rsidRDefault="0095647C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16329" cy="2977869"/>
            <wp:effectExtent l="19050" t="0" r="0" b="0"/>
            <wp:docPr id="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98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7C" w:rsidRPr="005A7426" w:rsidRDefault="005A7426" w:rsidP="005A74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846" cy="2451887"/>
            <wp:effectExtent l="19050" t="0" r="2204" b="0"/>
            <wp:docPr id="77" name="Picture 8" descr="C:\Users\HP STORES\Desktop\cxcvbv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 STORES\Desktop\cxcvbvb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5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7C" w:rsidRDefault="0095647C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</w:p>
    <w:p w:rsidR="0095647C" w:rsidRDefault="0095647C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599235" cy="4219046"/>
            <wp:effectExtent l="19050" t="0" r="1465" b="0"/>
            <wp:docPr id="4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D2B" w:rsidRDefault="00BE7D2B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23890" cy="2892425"/>
            <wp:effectExtent l="19050" t="0" r="0" b="0"/>
            <wp:docPr id="4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89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D2B" w:rsidRDefault="00BE7D2B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32780" cy="4773930"/>
            <wp:effectExtent l="19050" t="0" r="1270" b="0"/>
            <wp:docPr id="4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477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D2B" w:rsidRDefault="006C306B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31510" cy="2301408"/>
            <wp:effectExtent l="19050" t="0" r="2540" b="0"/>
            <wp:docPr id="79" name="Picture 10" descr="C:\Users\HP STORES\Desktop\cxcvbv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 STORES\Desktop\cxcvbvb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0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A13" w:rsidRDefault="00B06A13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</w:p>
    <w:p w:rsidR="00B06A13" w:rsidRDefault="00B06A13" w:rsidP="006B0666">
      <w:pPr>
        <w:tabs>
          <w:tab w:val="left" w:pos="1800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B06A13" w:rsidRDefault="00B06A13" w:rsidP="006B0666">
      <w:pPr>
        <w:tabs>
          <w:tab w:val="left" w:pos="1800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B06A13" w:rsidRDefault="00B06A13" w:rsidP="006B0666">
      <w:pPr>
        <w:tabs>
          <w:tab w:val="left" w:pos="1800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B06A13" w:rsidRDefault="00B06A13" w:rsidP="006B0666">
      <w:pPr>
        <w:tabs>
          <w:tab w:val="left" w:pos="1800"/>
        </w:tabs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Frequency Meter:</w:t>
      </w:r>
    </w:p>
    <w:p w:rsidR="00B06A13" w:rsidRDefault="00B06A13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23890" cy="3728085"/>
            <wp:effectExtent l="19050" t="0" r="0" b="0"/>
            <wp:docPr id="4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72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E00" w:rsidRDefault="00F86C9A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31510" cy="2776024"/>
            <wp:effectExtent l="19050" t="0" r="2540" b="0"/>
            <wp:docPr id="80" name="Picture 11" descr="C:\Users\HP STORES\Desktop\cxcvbv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 STORES\Desktop\cxcvbvb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7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AD9" w:rsidRDefault="009C2AD9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 w:rsidRPr="009C2AD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31510" cy="949115"/>
            <wp:effectExtent l="19050" t="0" r="2540" b="0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AD9" w:rsidRDefault="009C2AD9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</w:p>
    <w:p w:rsidR="009C2AD9" w:rsidRDefault="00F86C9A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31510" cy="4351117"/>
            <wp:effectExtent l="19050" t="0" r="2540" b="0"/>
            <wp:docPr id="81" name="Picture 12" descr="C:\Users\HP STORES\Desktop\cxcvbv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 STORES\Desktop\cxcvbvb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5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61D" w:rsidRDefault="00E6261D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</w:p>
    <w:p w:rsidR="009C2AD9" w:rsidRDefault="009C2AD9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23890" cy="1687830"/>
            <wp:effectExtent l="19050" t="0" r="0" b="0"/>
            <wp:docPr id="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16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61D" w:rsidRDefault="00F86C9A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31510" cy="3631574"/>
            <wp:effectExtent l="19050" t="0" r="2540" b="0"/>
            <wp:docPr id="82" name="Picture 13" descr="C:\Users\HP STORES\Desktop\cxcvbv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 STORES\Desktop\cxcvbvb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3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61D" w:rsidRDefault="00F86C9A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31510" cy="2818914"/>
            <wp:effectExtent l="19050" t="0" r="2540" b="0"/>
            <wp:docPr id="83" name="Picture 14" descr="C:\Users\HP STORES\Desktop\cxcvbv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 STORES\Desktop\cxcvbvb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1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CC7" w:rsidRDefault="000B7CC7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</w:p>
    <w:p w:rsidR="000B7CC7" w:rsidRDefault="000B7CC7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</w:p>
    <w:p w:rsidR="000B7CC7" w:rsidRDefault="000B7CC7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</w:p>
    <w:p w:rsidR="000B7CC7" w:rsidRDefault="000B7CC7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</w:p>
    <w:p w:rsidR="000B7CC7" w:rsidRDefault="000B7CC7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23890" cy="2699385"/>
            <wp:effectExtent l="19050" t="0" r="0" b="0"/>
            <wp:docPr id="5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69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CC7" w:rsidRDefault="000B7CC7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32780" cy="3886200"/>
            <wp:effectExtent l="19050" t="0" r="1270" b="0"/>
            <wp:docPr id="5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9E2" w:rsidRDefault="006859E2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23890" cy="782320"/>
            <wp:effectExtent l="19050" t="0" r="0" b="0"/>
            <wp:docPr id="5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78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AD9" w:rsidRDefault="009C2AD9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</w:p>
    <w:p w:rsidR="008A4CA1" w:rsidRDefault="008A4CA1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</w:p>
    <w:p w:rsidR="008A4CA1" w:rsidRDefault="008A4CA1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</w:p>
    <w:p w:rsidR="008A4CA1" w:rsidRDefault="008A4CA1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23890" cy="1266190"/>
            <wp:effectExtent l="19050" t="0" r="0" b="0"/>
            <wp:docPr id="5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CA1" w:rsidRDefault="008A4CA1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23890" cy="4624705"/>
            <wp:effectExtent l="19050" t="0" r="0" b="0"/>
            <wp:docPr id="5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62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C9A" w:rsidRPr="00F86C9A" w:rsidRDefault="00F86C9A" w:rsidP="006B0666">
      <w:pPr>
        <w:tabs>
          <w:tab w:val="left" w:pos="1800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>Fig.16.</w:t>
      </w:r>
    </w:p>
    <w:p w:rsidR="00E75D23" w:rsidRDefault="00E75D23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23890" cy="1899285"/>
            <wp:effectExtent l="19050" t="0" r="0" b="0"/>
            <wp:docPr id="5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189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0A4" w:rsidRDefault="007520A4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22327" cy="3279531"/>
            <wp:effectExtent l="19050" t="0" r="0" b="0"/>
            <wp:docPr id="5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28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EE" w:rsidRDefault="00AF2FEE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Synchroscopes:</w:t>
      </w:r>
    </w:p>
    <w:p w:rsidR="00AF2FEE" w:rsidRDefault="00AF2FEE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22327" cy="4299438"/>
            <wp:effectExtent l="19050" t="0" r="0" b="0"/>
            <wp:docPr id="5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30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EE" w:rsidRDefault="00734958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31510" cy="3000106"/>
            <wp:effectExtent l="19050" t="0" r="2540" b="0"/>
            <wp:docPr id="84" name="Picture 15" descr="C:\Users\HP STORES\Desktop\cxcvbv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 STORES\Desktop\cxcvbvb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CA1" w:rsidRDefault="000B18AA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32780" cy="4097020"/>
            <wp:effectExtent l="19050" t="0" r="1270" b="0"/>
            <wp:docPr id="6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409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7F" w:rsidRPr="00734958" w:rsidRDefault="00734958" w:rsidP="006B0666">
      <w:pPr>
        <w:tabs>
          <w:tab w:val="left" w:pos="1800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734958">
        <w:rPr>
          <w:rFonts w:ascii="Times New Roman" w:hAnsi="Times New Roman" w:cs="Times New Roman"/>
          <w:noProof/>
          <w:sz w:val="24"/>
          <w:szCs w:val="24"/>
        </w:rPr>
        <w:t>Fig.18</w:t>
      </w:r>
    </w:p>
    <w:p w:rsidR="000B18AA" w:rsidRDefault="000B18AA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22327" cy="3358662"/>
            <wp:effectExtent l="19050" t="0" r="0" b="0"/>
            <wp:docPr id="6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35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7F" w:rsidRDefault="0093077F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 w:rsidRPr="0093077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28579" cy="2329961"/>
            <wp:effectExtent l="19050" t="0" r="5471" b="0"/>
            <wp:docPr id="6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3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A09" w:rsidRDefault="00734958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03190" cy="2759075"/>
            <wp:effectExtent l="19050" t="0" r="0" b="0"/>
            <wp:docPr id="85" name="Picture 16" descr="C:\Users\HP STORES\Desktop\cxcvbv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 STORES\Desktop\cxcvbvb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0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7F" w:rsidRDefault="00734958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03190" cy="1893570"/>
            <wp:effectExtent l="19050" t="0" r="0" b="0"/>
            <wp:docPr id="86" name="Picture 17" descr="C:\Users\HP STORES\Desktop\cxcvbv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 STORES\Desktop\cxcvbvb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0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C3" w:rsidRDefault="00F357C3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29849" cy="817685"/>
            <wp:effectExtent l="19050" t="0" r="4201" b="0"/>
            <wp:docPr id="6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81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C3" w:rsidRDefault="00F357C3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Moving Iron Synchronoscope:</w:t>
      </w:r>
    </w:p>
    <w:p w:rsidR="00F357C3" w:rsidRDefault="00F357C3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22327" cy="1802424"/>
            <wp:effectExtent l="19050" t="0" r="0" b="0"/>
            <wp:docPr id="6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180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C3" w:rsidRDefault="00734958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31510" cy="3550213"/>
            <wp:effectExtent l="19050" t="0" r="2540" b="0"/>
            <wp:docPr id="87" name="Picture 18" descr="C:\Users\HP STORES\Desktop\cxcvbv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 STORES\Desktop\cxcvbvb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5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82C" w:rsidRDefault="0044382C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32780" cy="4097020"/>
            <wp:effectExtent l="19050" t="0" r="1270" b="0"/>
            <wp:docPr id="7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409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82C" w:rsidRDefault="0044382C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32780" cy="3218180"/>
            <wp:effectExtent l="19050" t="0" r="1270" b="0"/>
            <wp:docPr id="7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2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82C" w:rsidRDefault="0044382C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23890" cy="782320"/>
            <wp:effectExtent l="19050" t="0" r="0" b="0"/>
            <wp:docPr id="7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78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82C" w:rsidRDefault="0044382C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</w:p>
    <w:p w:rsidR="0044382C" w:rsidRPr="00BD5CD6" w:rsidRDefault="0044382C" w:rsidP="006B0666">
      <w:pPr>
        <w:tabs>
          <w:tab w:val="left" w:pos="18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32780" cy="1362710"/>
            <wp:effectExtent l="19050" t="0" r="1270" b="0"/>
            <wp:docPr id="7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382C" w:rsidRPr="00BD5CD6" w:rsidSect="00730E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02FE" w:rsidRDefault="008002FE" w:rsidP="00446DE2">
      <w:pPr>
        <w:spacing w:after="0" w:line="240" w:lineRule="auto"/>
      </w:pPr>
      <w:r>
        <w:separator/>
      </w:r>
    </w:p>
  </w:endnote>
  <w:endnote w:type="continuationSeparator" w:id="1">
    <w:p w:rsidR="008002FE" w:rsidRDefault="008002FE" w:rsidP="00446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02FE" w:rsidRDefault="008002FE" w:rsidP="00446DE2">
      <w:pPr>
        <w:spacing w:after="0" w:line="240" w:lineRule="auto"/>
      </w:pPr>
      <w:r>
        <w:separator/>
      </w:r>
    </w:p>
  </w:footnote>
  <w:footnote w:type="continuationSeparator" w:id="1">
    <w:p w:rsidR="008002FE" w:rsidRDefault="008002FE" w:rsidP="00446D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70BFB"/>
    <w:rsid w:val="000A4A09"/>
    <w:rsid w:val="000B18AA"/>
    <w:rsid w:val="000B7CC7"/>
    <w:rsid w:val="000C5D94"/>
    <w:rsid w:val="00162B39"/>
    <w:rsid w:val="001D1906"/>
    <w:rsid w:val="002173AC"/>
    <w:rsid w:val="00237202"/>
    <w:rsid w:val="002A5285"/>
    <w:rsid w:val="00321163"/>
    <w:rsid w:val="003D7BE5"/>
    <w:rsid w:val="0044382C"/>
    <w:rsid w:val="00444E64"/>
    <w:rsid w:val="00446DE2"/>
    <w:rsid w:val="00455AC1"/>
    <w:rsid w:val="004E3F08"/>
    <w:rsid w:val="00525C77"/>
    <w:rsid w:val="005513F5"/>
    <w:rsid w:val="005A7426"/>
    <w:rsid w:val="005E4D14"/>
    <w:rsid w:val="00602784"/>
    <w:rsid w:val="006859E2"/>
    <w:rsid w:val="0069095D"/>
    <w:rsid w:val="006B0666"/>
    <w:rsid w:val="006C306B"/>
    <w:rsid w:val="006D23BB"/>
    <w:rsid w:val="00730E9C"/>
    <w:rsid w:val="00734958"/>
    <w:rsid w:val="007520A4"/>
    <w:rsid w:val="0075610F"/>
    <w:rsid w:val="007A375D"/>
    <w:rsid w:val="008002FE"/>
    <w:rsid w:val="00853349"/>
    <w:rsid w:val="0086172D"/>
    <w:rsid w:val="008A4CA1"/>
    <w:rsid w:val="00904641"/>
    <w:rsid w:val="0093077F"/>
    <w:rsid w:val="00932A31"/>
    <w:rsid w:val="0095647C"/>
    <w:rsid w:val="009A2F98"/>
    <w:rsid w:val="009C2AD9"/>
    <w:rsid w:val="00A41393"/>
    <w:rsid w:val="00A70BFB"/>
    <w:rsid w:val="00AA1B96"/>
    <w:rsid w:val="00AF2FEE"/>
    <w:rsid w:val="00B06A13"/>
    <w:rsid w:val="00B57B34"/>
    <w:rsid w:val="00B74C73"/>
    <w:rsid w:val="00BD5CD6"/>
    <w:rsid w:val="00BE7D2B"/>
    <w:rsid w:val="00C6066A"/>
    <w:rsid w:val="00DD08B2"/>
    <w:rsid w:val="00E12C57"/>
    <w:rsid w:val="00E37E00"/>
    <w:rsid w:val="00E6261D"/>
    <w:rsid w:val="00E75D23"/>
    <w:rsid w:val="00F357C3"/>
    <w:rsid w:val="00F86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E9C"/>
  </w:style>
  <w:style w:type="paragraph" w:styleId="Heading2">
    <w:name w:val="heading 2"/>
    <w:basedOn w:val="Normal"/>
    <w:link w:val="Heading2Char"/>
    <w:uiPriority w:val="9"/>
    <w:qFormat/>
    <w:rsid w:val="00A70B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70BFB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A70BFB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70BF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B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46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46DE2"/>
  </w:style>
  <w:style w:type="paragraph" w:styleId="Footer">
    <w:name w:val="footer"/>
    <w:basedOn w:val="Normal"/>
    <w:link w:val="FooterChar"/>
    <w:uiPriority w:val="99"/>
    <w:semiHidden/>
    <w:unhideWhenUsed/>
    <w:rsid w:val="00446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46D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20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lectrical4u.com/step-down-transformers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6" Type="http://schemas.openxmlformats.org/officeDocument/2006/relationships/image" Target="media/image63.png"/><Relationship Id="rId84" Type="http://schemas.openxmlformats.org/officeDocument/2006/relationships/theme" Target="theme/theme1.xml"/><Relationship Id="rId7" Type="http://schemas.openxmlformats.org/officeDocument/2006/relationships/hyperlink" Target="https://www.electrical4u.com/instrument-transformers/" TargetMode="External"/><Relationship Id="rId71" Type="http://schemas.openxmlformats.org/officeDocument/2006/relationships/image" Target="media/image58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hyperlink" Target="https://www.electrical4u.com/electric-power-single-and-three-phase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5" Type="http://schemas.openxmlformats.org/officeDocument/2006/relationships/footnotes" Target="footnotes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0" Type="http://schemas.openxmlformats.org/officeDocument/2006/relationships/hyperlink" Target="https://www.electrical4u.com/types-of-electrical-protection-relays-or-protective-relays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4" Type="http://schemas.openxmlformats.org/officeDocument/2006/relationships/webSettings" Target="webSettings.xml"/><Relationship Id="rId9" Type="http://schemas.openxmlformats.org/officeDocument/2006/relationships/hyperlink" Target="https://www.electrical4u.com/electric-power-single-and-three-phase/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hyperlink" Target="https://www.electrical4u.com/voltage-transformer-or-potential-transformer-theory/" TargetMode="Externa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3" Type="http://schemas.openxmlformats.org/officeDocument/2006/relationships/settings" Target="settings.xml"/><Relationship Id="rId12" Type="http://schemas.openxmlformats.org/officeDocument/2006/relationships/hyperlink" Target="https://www.electrical4u.com/electric-current-and-theory-of-electricity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3B93E-0E83-4D09-8CB0-AED2EDE5D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30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STORES</dc:creator>
  <cp:keywords/>
  <dc:description/>
  <cp:lastModifiedBy>HP STORES</cp:lastModifiedBy>
  <cp:revision>43</cp:revision>
  <dcterms:created xsi:type="dcterms:W3CDTF">2017-09-06T04:34:00Z</dcterms:created>
  <dcterms:modified xsi:type="dcterms:W3CDTF">2017-11-03T03:40:00Z</dcterms:modified>
</cp:coreProperties>
</file>